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ECFF"/>
  <w:body>
    <w:p w:rsidR="00FC4EA2" w:rsidRPr="00B801E1" w:rsidRDefault="00522F17" w:rsidP="00B801E1">
      <w:pPr>
        <w:jc w:val="center"/>
        <w:rPr>
          <w:b/>
          <w:i/>
          <w:color w:val="FF0000"/>
          <w:sz w:val="96"/>
          <w:szCs w:val="96"/>
        </w:rPr>
      </w:pPr>
      <w:r w:rsidRPr="00522F17">
        <w:rPr>
          <w:noProof/>
          <w:color w:val="FF0000"/>
          <w:sz w:val="96"/>
          <w:szCs w:val="9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-48.9pt;margin-top:524.6pt;width:234.75pt;height:582pt;z-index:251662336" fillcolor="#ccecff" strokecolor="red">
            <v:shadow on="t"/>
            <v:textbox style="mso-next-textbox:#_x0000_s1033">
              <w:txbxContent>
                <w:p w:rsidR="000048C7" w:rsidRPr="00667EC5" w:rsidRDefault="004153B2">
                  <w:pPr>
                    <w:rPr>
                      <w:rFonts w:cstheme="minorHAnsi"/>
                    </w:rPr>
                  </w:pPr>
                  <w:r w:rsidRPr="00667EC5">
                    <w:rPr>
                      <w:rFonts w:cstheme="minorHAnsi"/>
                    </w:rPr>
                    <w:t>Possono partecipare le studentesse e gli studenti di tutti gli indirizzi dell’Istituto Scolastico, iscritti alla 4^ e 5^ classe che nell’a. s. 2020/2021 hanno ottenuto almeno la votazione di 8/10 in Storia e in Italiano.</w:t>
                  </w:r>
                </w:p>
                <w:p w:rsidR="004153B2" w:rsidRPr="00667EC5" w:rsidRDefault="004153B2">
                  <w:pPr>
                    <w:rPr>
                      <w:rFonts w:cstheme="minorHAnsi"/>
                    </w:rPr>
                  </w:pPr>
                  <w:r w:rsidRPr="00667EC5">
                    <w:rPr>
                      <w:rFonts w:cstheme="minorHAnsi"/>
                    </w:rPr>
                    <w:t xml:space="preserve">Il Liceo Scientifico Statale “Salvatore Di Giacomo”, </w:t>
                  </w:r>
                  <w:r w:rsidRPr="00667EC5">
                    <w:rPr>
                      <w:rFonts w:cstheme="minorHAnsi"/>
                      <w:bCs/>
                    </w:rPr>
                    <w:t>Via Falconi</w:t>
                  </w:r>
                  <w:r w:rsidRPr="00667EC5">
                    <w:rPr>
                      <w:rFonts w:cstheme="minorHAnsi"/>
                    </w:rPr>
                    <w:t xml:space="preserve">, San Sebastiano al Vesuvio (NA), è la sede della prova che avverrà lunedì </w:t>
                  </w:r>
                  <w:r w:rsidRPr="00667EC5">
                    <w:rPr>
                      <w:rFonts w:cstheme="minorHAnsi"/>
                      <w:b/>
                    </w:rPr>
                    <w:t>4 aprile 2022</w:t>
                  </w:r>
                  <w:r w:rsidRPr="00667EC5">
                    <w:rPr>
                      <w:rFonts w:cstheme="minorHAnsi"/>
                    </w:rPr>
                    <w:t xml:space="preserve"> a partire dalle ore 9.00 (tempo concesso per l’elaborato n. 4 ore). A tutti i partecipanti verrà consegnato un attestato di partecipazione.</w:t>
                  </w:r>
                </w:p>
                <w:p w:rsidR="004153B2" w:rsidRPr="00667EC5" w:rsidRDefault="004153B2" w:rsidP="004153B2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667EC5">
                    <w:rPr>
                      <w:rFonts w:cstheme="minorHAnsi"/>
                      <w:b/>
                    </w:rPr>
                    <w:t>PREMI</w:t>
                  </w:r>
                </w:p>
                <w:p w:rsidR="004153B2" w:rsidRPr="00667EC5" w:rsidRDefault="004153B2" w:rsidP="004153B2">
                  <w:pPr>
                    <w:spacing w:after="0" w:line="240" w:lineRule="auto"/>
                    <w:rPr>
                      <w:rFonts w:cstheme="minorHAnsi"/>
                      <w:b/>
                    </w:rPr>
                  </w:pPr>
                  <w:r w:rsidRPr="00667EC5">
                    <w:rPr>
                      <w:rFonts w:cstheme="minorHAnsi"/>
                      <w:b/>
                    </w:rPr>
                    <w:t>1° Classificato</w:t>
                  </w:r>
                  <w:r w:rsidRPr="00667EC5">
                    <w:rPr>
                      <w:rFonts w:cstheme="minorHAnsi"/>
                    </w:rPr>
                    <w:t xml:space="preserve"> € 200,00 – menzione e libri</w:t>
                  </w:r>
                </w:p>
                <w:p w:rsidR="004153B2" w:rsidRPr="00667EC5" w:rsidRDefault="004153B2" w:rsidP="004153B2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667EC5">
                    <w:rPr>
                      <w:rFonts w:cstheme="minorHAnsi"/>
                      <w:b/>
                    </w:rPr>
                    <w:t>2° Classificato</w:t>
                  </w:r>
                  <w:r w:rsidRPr="00667EC5">
                    <w:rPr>
                      <w:rFonts w:cstheme="minorHAnsi"/>
                    </w:rPr>
                    <w:t xml:space="preserve"> € 150,00 – menzione e libri</w:t>
                  </w:r>
                </w:p>
                <w:p w:rsidR="004153B2" w:rsidRPr="00667EC5" w:rsidRDefault="004153B2" w:rsidP="004153B2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667EC5">
                    <w:rPr>
                      <w:rFonts w:cstheme="minorHAnsi"/>
                      <w:b/>
                    </w:rPr>
                    <w:t>3° Classificato</w:t>
                  </w:r>
                  <w:r w:rsidRPr="00667EC5">
                    <w:rPr>
                      <w:rFonts w:cstheme="minorHAnsi"/>
                    </w:rPr>
                    <w:t xml:space="preserve"> € 100,00 – menzione e libri</w:t>
                  </w:r>
                </w:p>
                <w:p w:rsidR="004153B2" w:rsidRPr="00667EC5" w:rsidRDefault="004153B2" w:rsidP="004153B2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667EC5">
                    <w:rPr>
                      <w:rFonts w:cstheme="minorHAnsi"/>
                      <w:b/>
                    </w:rPr>
                    <w:t>4° - 10° Classificato</w:t>
                  </w:r>
                  <w:r w:rsidRPr="00667EC5">
                    <w:rPr>
                      <w:rFonts w:cstheme="minorHAnsi"/>
                    </w:rPr>
                    <w:t xml:space="preserve"> menzione e libri</w:t>
                  </w:r>
                </w:p>
                <w:p w:rsidR="004153B2" w:rsidRPr="00667EC5" w:rsidRDefault="004153B2" w:rsidP="004153B2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667EC5">
                    <w:rPr>
                      <w:rFonts w:cstheme="minorHAnsi"/>
                    </w:rPr>
                    <w:t>Tutti i concorrenti riceveranno un attestato di partecipazione.</w:t>
                  </w:r>
                </w:p>
                <w:p w:rsidR="004153B2" w:rsidRPr="00667EC5" w:rsidRDefault="004153B2" w:rsidP="004153B2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  <w:p w:rsidR="004153B2" w:rsidRPr="00667EC5" w:rsidRDefault="004153B2" w:rsidP="004153B2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667EC5">
                    <w:rPr>
                      <w:rFonts w:cstheme="minorHAnsi"/>
                    </w:rPr>
                    <w:t xml:space="preserve">La partecipazione al </w:t>
                  </w:r>
                  <w:r w:rsidRPr="00667EC5">
                    <w:rPr>
                      <w:rFonts w:cstheme="minorHAnsi"/>
                      <w:b/>
                    </w:rPr>
                    <w:t>Certamen di Storia</w:t>
                  </w:r>
                  <w:r w:rsidRPr="00667EC5">
                    <w:rPr>
                      <w:rFonts w:cstheme="minorHAnsi"/>
                    </w:rPr>
                    <w:t xml:space="preserve"> darà luogo al riconoscimento di credito scolastico.</w:t>
                  </w:r>
                </w:p>
                <w:p w:rsidR="004153B2" w:rsidRPr="00667EC5" w:rsidRDefault="004153B2" w:rsidP="004153B2">
                  <w:pPr>
                    <w:spacing w:after="0" w:line="240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  <w:p w:rsidR="004153B2" w:rsidRPr="00667EC5" w:rsidRDefault="004153B2" w:rsidP="004153B2">
                  <w:pPr>
                    <w:spacing w:after="0" w:line="240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667EC5">
                    <w:rPr>
                      <w:rFonts w:cstheme="minorHAnsi"/>
                      <w:sz w:val="24"/>
                      <w:szCs w:val="24"/>
                    </w:rPr>
                    <w:t xml:space="preserve">La cerimonia di proclamazione dei vincitori si terrà nell’Auditorium del Liceo il </w:t>
                  </w:r>
                  <w:r w:rsidRPr="00667EC5">
                    <w:rPr>
                      <w:rFonts w:cstheme="minorHAnsi"/>
                      <w:b/>
                      <w:sz w:val="24"/>
                      <w:szCs w:val="24"/>
                    </w:rPr>
                    <w:t>6/6/2022</w:t>
                  </w:r>
                  <w:r w:rsidRPr="00667EC5">
                    <w:rPr>
                      <w:rFonts w:cstheme="minorHAnsi"/>
                      <w:sz w:val="24"/>
                      <w:szCs w:val="24"/>
                    </w:rPr>
                    <w:t>.</w:t>
                  </w:r>
                </w:p>
                <w:p w:rsidR="00856EE4" w:rsidRPr="00667EC5" w:rsidRDefault="00856EE4" w:rsidP="004D7B15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</w:p>
                <w:p w:rsidR="00856EE4" w:rsidRPr="00667EC5" w:rsidRDefault="00856EE4" w:rsidP="00856EE4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667EC5">
                    <w:rPr>
                      <w:rFonts w:cstheme="minorHAnsi"/>
                      <w:u w:val="single"/>
                    </w:rPr>
                    <w:t>Per informazioni complete del bando e chiarimenti rivolgersi a</w:t>
                  </w:r>
                  <w:r w:rsidRPr="00667EC5">
                    <w:rPr>
                      <w:rFonts w:cstheme="minorHAnsi"/>
                    </w:rPr>
                    <w:t xml:space="preserve">: </w:t>
                  </w:r>
                </w:p>
                <w:p w:rsidR="00856EE4" w:rsidRPr="00667EC5" w:rsidRDefault="00856EE4" w:rsidP="00856EE4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</w:p>
                <w:p w:rsidR="00856EE4" w:rsidRPr="00667EC5" w:rsidRDefault="00856EE4" w:rsidP="00856EE4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667EC5">
                    <w:rPr>
                      <w:rFonts w:cstheme="minorHAnsi"/>
                    </w:rPr>
                    <w:t xml:space="preserve">LICEO STATALE “Salvatore Di Giacomo” Via Marino Falconi, snc | 80040 San Sebastiano al Vesuvio (Napoli) Tel. +39 081 771 21 66 </w:t>
                  </w:r>
                </w:p>
                <w:p w:rsidR="00856EE4" w:rsidRPr="00667EC5" w:rsidRDefault="00856EE4" w:rsidP="00856EE4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667EC5">
                    <w:rPr>
                      <w:rFonts w:cstheme="minorHAnsi"/>
                    </w:rPr>
                    <w:t xml:space="preserve">Fax +390815747850 </w:t>
                  </w:r>
                </w:p>
                <w:p w:rsidR="00856EE4" w:rsidRPr="00667EC5" w:rsidRDefault="00856EE4" w:rsidP="00856EE4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667EC5">
                    <w:rPr>
                      <w:rFonts w:cstheme="minorHAnsi"/>
                    </w:rPr>
                    <w:t xml:space="preserve">E.mail: naps97000l@istruzione.it  </w:t>
                  </w:r>
                </w:p>
                <w:p w:rsidR="00856EE4" w:rsidRPr="00667EC5" w:rsidRDefault="00856EE4" w:rsidP="00856EE4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667EC5">
                    <w:rPr>
                      <w:rFonts w:cstheme="minorHAnsi"/>
                    </w:rPr>
                    <w:t xml:space="preserve">Pec: naps97000l@pec.istruzione.it  </w:t>
                  </w:r>
                </w:p>
                <w:p w:rsidR="00856EE4" w:rsidRPr="00667EC5" w:rsidRDefault="00856EE4" w:rsidP="00856EE4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667EC5">
                    <w:rPr>
                      <w:rFonts w:cstheme="minorHAnsi"/>
                    </w:rPr>
                    <w:t xml:space="preserve">Url: </w:t>
                  </w:r>
                  <w:hyperlink r:id="rId7" w:history="1">
                    <w:r w:rsidRPr="00667EC5">
                      <w:rPr>
                        <w:rStyle w:val="Collegamentoipertestuale"/>
                        <w:rFonts w:cstheme="minorHAnsi"/>
                      </w:rPr>
                      <w:t>http://www.liceodigiacomo.gov.it</w:t>
                    </w:r>
                  </w:hyperlink>
                </w:p>
                <w:p w:rsidR="00856EE4" w:rsidRPr="00667EC5" w:rsidRDefault="00856EE4" w:rsidP="00856EE4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</w:p>
                <w:p w:rsidR="00856EE4" w:rsidRPr="002151BC" w:rsidRDefault="002151BC" w:rsidP="00856EE4">
                  <w:pPr>
                    <w:spacing w:after="0" w:line="240" w:lineRule="auto"/>
                    <w:jc w:val="both"/>
                    <w:rPr>
                      <w:rFonts w:cstheme="minorHAnsi"/>
                      <w:b/>
                    </w:rPr>
                  </w:pPr>
                  <w:r w:rsidRPr="002151BC">
                    <w:rPr>
                      <w:rFonts w:cstheme="minorHAnsi"/>
                      <w:b/>
                    </w:rPr>
                    <w:t>DIPARTIMENTO DI FILOSOFIA E STORIA</w:t>
                  </w:r>
                </w:p>
                <w:p w:rsidR="004D7B15" w:rsidRDefault="004D7B15" w:rsidP="004D7B1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4153B2" w:rsidRPr="004D7B15" w:rsidRDefault="004153B2" w:rsidP="004D7B1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 w:rsidRPr="00522F17">
        <w:rPr>
          <w:noProof/>
          <w:color w:val="FF0000"/>
          <w:sz w:val="96"/>
          <w:szCs w:val="96"/>
        </w:rPr>
        <w:pict>
          <v:shape id="_x0000_s1034" type="#_x0000_t202" style="position:absolute;left:0;text-align:left;margin-left:299.1pt;margin-top:1003.85pt;width:334.5pt;height:82.5pt;z-index:251663360" fillcolor="#ccecff" strokecolor="red">
            <v:shadow on="t"/>
            <v:textbox style="mso-next-textbox:#_x0000_s1034">
              <w:txbxContent>
                <w:p w:rsidR="00667EC5" w:rsidRPr="00667EC5" w:rsidRDefault="00667EC5" w:rsidP="00667EC5">
                  <w:pPr>
                    <w:spacing w:after="0" w:line="240" w:lineRule="auto"/>
                    <w:rPr>
                      <w:i/>
                      <w:color w:val="FF0000"/>
                      <w:sz w:val="28"/>
                      <w:szCs w:val="28"/>
                    </w:rPr>
                  </w:pPr>
                  <w:r w:rsidRPr="00667EC5">
                    <w:rPr>
                      <w:i/>
                      <w:color w:val="FF0000"/>
                      <w:sz w:val="28"/>
                      <w:szCs w:val="28"/>
                    </w:rPr>
                    <w:t xml:space="preserve">“Io combatto la tua idea, che è diversa dalla mia, ma sono pronto a battermi fino al prezzo della mia vita perché tu, la tua idea, possa esprimerla liberamente” </w:t>
                  </w:r>
                </w:p>
                <w:p w:rsidR="00AD3C49" w:rsidRPr="00667EC5" w:rsidRDefault="00667EC5" w:rsidP="00667EC5">
                  <w:pPr>
                    <w:spacing w:after="0" w:line="240" w:lineRule="auto"/>
                    <w:jc w:val="right"/>
                    <w:rPr>
                      <w:i/>
                      <w:color w:val="FF0000"/>
                      <w:sz w:val="28"/>
                      <w:szCs w:val="28"/>
                    </w:rPr>
                  </w:pPr>
                  <w:r w:rsidRPr="00667EC5">
                    <w:rPr>
                      <w:i/>
                      <w:color w:val="FF0000"/>
                      <w:sz w:val="28"/>
                      <w:szCs w:val="28"/>
                    </w:rPr>
                    <w:t>Voltaire</w:t>
                  </w:r>
                </w:p>
                <w:p w:rsidR="00667EC5" w:rsidRPr="00667EC5" w:rsidRDefault="00667EC5">
                  <w:pPr>
                    <w:rPr>
                      <w:i/>
                    </w:rPr>
                  </w:pPr>
                </w:p>
              </w:txbxContent>
            </v:textbox>
          </v:shape>
        </w:pict>
      </w:r>
      <w:r w:rsidR="004D7B15">
        <w:rPr>
          <w:noProof/>
          <w:color w:val="FF0000"/>
          <w:sz w:val="96"/>
          <w:szCs w:val="9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3160395</wp:posOffset>
            </wp:positionH>
            <wp:positionV relativeFrom="margin">
              <wp:posOffset>6738620</wp:posOffset>
            </wp:positionV>
            <wp:extent cx="5000625" cy="5353050"/>
            <wp:effectExtent l="19050" t="0" r="9525" b="0"/>
            <wp:wrapSquare wrapText="bothSides"/>
            <wp:docPr id="1" name="Immagine 0" descr="bansky-bambina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sky-bambina-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5353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522F17">
        <w:rPr>
          <w:noProof/>
          <w:color w:val="FF0000"/>
          <w:sz w:val="96"/>
          <w:szCs w:val="96"/>
        </w:rPr>
        <w:pict>
          <v:shape id="_x0000_s1031" type="#_x0000_t202" style="position:absolute;left:0;text-align:left;margin-left:-9.15pt;margin-top:199.1pt;width:626.25pt;height:294.75pt;z-index:251661312;mso-position-horizontal-relative:text;mso-position-vertical-relative:text" fillcolor="#ccecff" strokecolor="red" strokeweight="1pt">
            <v:fill color2="#ebf0f5 [661]"/>
            <v:shadow on="t" color="#3e5c77 [1605]" opacity=".5"/>
            <v:textbox style="mso-next-textbox:#_x0000_s1031">
              <w:txbxContent>
                <w:p w:rsidR="00283886" w:rsidRPr="00283886" w:rsidRDefault="00283886" w:rsidP="00283886">
                  <w:pPr>
                    <w:spacing w:after="0" w:line="360" w:lineRule="auto"/>
                    <w:rPr>
                      <w:rFonts w:cstheme="minorHAnsi"/>
                      <w:b/>
                    </w:rPr>
                  </w:pPr>
                  <w:r w:rsidRPr="00283886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283886">
                    <w:rPr>
                      <w:rFonts w:cstheme="minorHAnsi"/>
                      <w:u w:val="single"/>
                    </w:rPr>
                    <w:t>visto che il diritto all’uguaglianza implica il rispetto della pluralità dei valori</w:t>
                  </w:r>
                  <w:r w:rsidRPr="00283886">
                    <w:rPr>
                      <w:rFonts w:cstheme="minorHAnsi"/>
                    </w:rPr>
                    <w:t xml:space="preserve">, vale a dire la pluralità degli orizzonti, delle aspettative e dei desideri che rendono umanamente ricca la vita di una comunità, </w:t>
                  </w:r>
                  <w:r w:rsidRPr="00283886">
                    <w:rPr>
                      <w:rFonts w:cstheme="minorHAnsi"/>
                      <w:u w:val="single"/>
                    </w:rPr>
                    <w:t>visto che i primi 12 articoli della nostra Costituzione rappresentano la carta d’identità della Repubblica Italiana</w:t>
                  </w:r>
                  <w:r w:rsidRPr="00283886">
                    <w:rPr>
                      <w:rFonts w:cstheme="minorHAnsi"/>
                    </w:rPr>
                    <w:t xml:space="preserve"> (L’art. 2 esplicita il principio pluralista della nostra Costituzione), </w:t>
                  </w:r>
                  <w:r w:rsidRPr="00283886">
                    <w:rPr>
                      <w:rFonts w:cstheme="minorHAnsi"/>
                      <w:u w:val="single"/>
                    </w:rPr>
                    <w:t>visto che l’interesse dei giovani nei confronti della nostra Storia va incentivato e motivato</w:t>
                  </w:r>
                  <w:r w:rsidRPr="00283886">
                    <w:rPr>
                      <w:rFonts w:cstheme="minorHAnsi"/>
                    </w:rPr>
                    <w:t xml:space="preserve">, </w:t>
                  </w:r>
                  <w:r w:rsidRPr="00283886">
                    <w:rPr>
                      <w:rFonts w:cstheme="minorHAnsi"/>
                      <w:u w:val="single"/>
                    </w:rPr>
                    <w:t>visto che l’orientamento dell’insegnamento dell’Educazione Civica è quello di formare cittadini responsabili e pienamente partecipi alla vita civile e sociale</w:t>
                  </w:r>
                  <w:r w:rsidRPr="00283886">
                    <w:rPr>
                      <w:rFonts w:cstheme="minorHAnsi"/>
                    </w:rPr>
                    <w:t xml:space="preserve">, imparando a cogliere la complessità dei problemi e a perseguire in ogni contesto il principio di legalità e di solidarietà dell’azione individuale e sociale, </w:t>
                  </w:r>
                  <w:r w:rsidRPr="00283886">
                    <w:rPr>
                      <w:rFonts w:cstheme="minorHAnsi"/>
                      <w:u w:val="single"/>
                    </w:rPr>
                    <w:t>visto che compito della Scuola è educare allo spirito critico</w:t>
                  </w:r>
                  <w:r w:rsidRPr="00283886">
                    <w:rPr>
                      <w:rFonts w:cstheme="minorHAnsi"/>
                      <w:b/>
                    </w:rPr>
                    <w:t xml:space="preserve"> </w:t>
                  </w:r>
                </w:p>
                <w:p w:rsidR="00283886" w:rsidRPr="004D7B15" w:rsidRDefault="00283886" w:rsidP="00283886">
                  <w:pPr>
                    <w:spacing w:after="0" w:line="360" w:lineRule="auto"/>
                    <w:jc w:val="center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4D7B15">
                    <w:rPr>
                      <w:rFonts w:cstheme="minorHAnsi"/>
                      <w:b/>
                      <w:sz w:val="28"/>
                      <w:szCs w:val="28"/>
                    </w:rPr>
                    <w:t>per l’anno scolastico 2021/2022</w:t>
                  </w:r>
                </w:p>
                <w:p w:rsidR="00283886" w:rsidRPr="004D7B15" w:rsidRDefault="00283886" w:rsidP="00283886">
                  <w:pPr>
                    <w:spacing w:after="0" w:line="360" w:lineRule="auto"/>
                    <w:jc w:val="center"/>
                    <w:rPr>
                      <w:rFonts w:cstheme="minorHAnsi"/>
                      <w:sz w:val="28"/>
                      <w:szCs w:val="28"/>
                    </w:rPr>
                  </w:pPr>
                  <w:r w:rsidRPr="004D7B15">
                    <w:rPr>
                      <w:rFonts w:cstheme="minorHAnsi"/>
                      <w:sz w:val="28"/>
                      <w:szCs w:val="28"/>
                    </w:rPr>
                    <w:t>INDICE</w:t>
                  </w:r>
                </w:p>
                <w:p w:rsidR="00283886" w:rsidRPr="004D7B15" w:rsidRDefault="00283886" w:rsidP="00283886">
                  <w:pPr>
                    <w:spacing w:after="0" w:line="360" w:lineRule="auto"/>
                    <w:jc w:val="center"/>
                    <w:rPr>
                      <w:rFonts w:cstheme="minorHAnsi"/>
                      <w:b/>
                      <w:color w:val="FF0000"/>
                      <w:sz w:val="28"/>
                      <w:szCs w:val="28"/>
                    </w:rPr>
                  </w:pPr>
                  <w:r w:rsidRPr="004D7B15">
                    <w:rPr>
                      <w:rFonts w:cstheme="minorHAnsi"/>
                      <w:b/>
                      <w:color w:val="FF0000"/>
                      <w:sz w:val="28"/>
                      <w:szCs w:val="28"/>
                    </w:rPr>
                    <w:t>Il I CERTAMEN DI STORIA</w:t>
                  </w:r>
                </w:p>
                <w:p w:rsidR="00283886" w:rsidRPr="00283886" w:rsidRDefault="00283886" w:rsidP="00283886">
                  <w:pPr>
                    <w:spacing w:after="0" w:line="360" w:lineRule="auto"/>
                    <w:jc w:val="center"/>
                    <w:rPr>
                      <w:rFonts w:cstheme="minorHAnsi"/>
                    </w:rPr>
                  </w:pPr>
                </w:p>
                <w:p w:rsidR="00283886" w:rsidRPr="00283886" w:rsidRDefault="00283886" w:rsidP="00283886">
                  <w:pPr>
                    <w:spacing w:after="0" w:line="240" w:lineRule="auto"/>
                    <w:jc w:val="both"/>
                    <w:rPr>
                      <w:rFonts w:cstheme="minorHAnsi"/>
                      <w:sz w:val="28"/>
                      <w:szCs w:val="28"/>
                    </w:rPr>
                  </w:pPr>
                  <w:r w:rsidRPr="00283886">
                    <w:rPr>
                      <w:rFonts w:cstheme="minorHAnsi"/>
                      <w:sz w:val="28"/>
                      <w:szCs w:val="28"/>
                    </w:rPr>
                    <w:t>“</w:t>
                  </w:r>
                  <w:r w:rsidRPr="00283886">
                    <w:rPr>
                      <w:rFonts w:cstheme="minorHAnsi"/>
                      <w:b/>
                      <w:i/>
                      <w:sz w:val="28"/>
                      <w:szCs w:val="28"/>
                    </w:rPr>
                    <w:t>Il difficile cammino che uomini e donne hanno dovuto affrontare in Italia dal Settecento al Novecento per affermare e concretizzare, attraverso parole e azioni, i valori fondanti della nostra Costituzione</w:t>
                  </w:r>
                  <w:r w:rsidRPr="00283886">
                    <w:rPr>
                      <w:rFonts w:cstheme="minorHAnsi"/>
                      <w:sz w:val="28"/>
                      <w:szCs w:val="28"/>
                    </w:rPr>
                    <w:t>”</w:t>
                  </w:r>
                </w:p>
                <w:p w:rsidR="00283886" w:rsidRPr="00283886" w:rsidRDefault="00283886" w:rsidP="00283886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5A4798" w:rsidRDefault="005A4798"/>
              </w:txbxContent>
            </v:textbox>
          </v:shape>
        </w:pict>
      </w:r>
      <w:r w:rsidRPr="00522F17">
        <w:rPr>
          <w:noProof/>
          <w:color w:val="FF0000"/>
          <w:sz w:val="96"/>
          <w:szCs w:val="96"/>
        </w:rPr>
        <w:pict>
          <v:shape id="_x0000_s1029" type="#_x0000_t202" style="position:absolute;left:0;text-align:left;margin-left:-26.4pt;margin-top:121.85pt;width:649.5pt;height:39.75pt;z-index:251660288;mso-position-horizontal-relative:text;mso-position-vertical-relative:text" fillcolor="#ccecff" strokecolor="red" strokeweight="1pt">
            <v:fill color2="#ebf0f5 [661]"/>
            <v:shadow on="t" type="perspective" color="#3e5c77 [1605]" opacity=".5" offset="1pt" offset2="-3pt"/>
            <v:textbox style="mso-next-textbox:#_x0000_s1029">
              <w:txbxContent>
                <w:p w:rsidR="005A4798" w:rsidRPr="000048C7" w:rsidRDefault="005A4798">
                  <w:pPr>
                    <w:rPr>
                      <w:sz w:val="40"/>
                      <w:szCs w:val="40"/>
                    </w:rPr>
                  </w:pPr>
                  <w:r w:rsidRPr="000048C7">
                    <w:rPr>
                      <w:sz w:val="40"/>
                      <w:szCs w:val="40"/>
                    </w:rPr>
                    <w:t xml:space="preserve">IL POLO LICEALE “SALVATORE DI GIACOMO” DI SAN SEBASTIANO AL VESUVIO </w:t>
                  </w:r>
                </w:p>
              </w:txbxContent>
            </v:textbox>
          </v:shape>
        </w:pict>
      </w:r>
      <w:r w:rsidR="00B801E1" w:rsidRPr="00B801E1">
        <w:rPr>
          <w:b/>
          <w:i/>
          <w:color w:val="FF0000"/>
          <w:sz w:val="96"/>
          <w:szCs w:val="96"/>
        </w:rPr>
        <w:t>CERTAMEN DI STORIA</w:t>
      </w:r>
    </w:p>
    <w:sectPr w:rsidR="00FC4EA2" w:rsidRPr="00B801E1" w:rsidSect="00D72002">
      <w:headerReference w:type="default" r:id="rId9"/>
      <w:pgSz w:w="16839" w:h="23814" w:code="8"/>
      <w:pgMar w:top="1440" w:right="2880" w:bottom="7399" w:left="28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569C" w:rsidRDefault="0018569C" w:rsidP="005A4798">
      <w:pPr>
        <w:spacing w:after="0" w:line="240" w:lineRule="auto"/>
      </w:pPr>
      <w:r>
        <w:separator/>
      </w:r>
    </w:p>
  </w:endnote>
  <w:endnote w:type="continuationSeparator" w:id="1">
    <w:p w:rsidR="0018569C" w:rsidRDefault="0018569C" w:rsidP="005A4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569C" w:rsidRDefault="0018569C" w:rsidP="005A4798">
      <w:pPr>
        <w:spacing w:after="0" w:line="240" w:lineRule="auto"/>
      </w:pPr>
      <w:r>
        <w:separator/>
      </w:r>
    </w:p>
  </w:footnote>
  <w:footnote w:type="continuationSeparator" w:id="1">
    <w:p w:rsidR="0018569C" w:rsidRDefault="0018569C" w:rsidP="005A4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9798799"/>
      <w:docPartObj>
        <w:docPartGallery w:val="Watermarks"/>
        <w:docPartUnique/>
      </w:docPartObj>
    </w:sdtPr>
    <w:sdtContent>
      <w:p w:rsidR="005A4798" w:rsidRDefault="00522F17">
        <w:pPr>
          <w:pStyle w:val="Intestazione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SEMPIO"/>
              <w10:wrap anchorx="margin" anchory="margin"/>
            </v:shape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9218">
      <o:colormru v:ext="edit" colors="#0cf,#ccecff,#e97777"/>
      <o:colormenu v:ext="edit" fillcolor="#ccecff" strokecolor="red" shadowcolor="none" extrusioncolor="#ccecff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7A97"/>
    <w:rsid w:val="00002E02"/>
    <w:rsid w:val="000048C7"/>
    <w:rsid w:val="000A360B"/>
    <w:rsid w:val="0018569C"/>
    <w:rsid w:val="002151BC"/>
    <w:rsid w:val="00283886"/>
    <w:rsid w:val="002B5076"/>
    <w:rsid w:val="004153B2"/>
    <w:rsid w:val="004D5042"/>
    <w:rsid w:val="004D7B15"/>
    <w:rsid w:val="00522F17"/>
    <w:rsid w:val="005A4798"/>
    <w:rsid w:val="00667EC5"/>
    <w:rsid w:val="00692AFE"/>
    <w:rsid w:val="00704350"/>
    <w:rsid w:val="00856EE4"/>
    <w:rsid w:val="0087659C"/>
    <w:rsid w:val="00907D1D"/>
    <w:rsid w:val="00A62040"/>
    <w:rsid w:val="00AD3C49"/>
    <w:rsid w:val="00B801E1"/>
    <w:rsid w:val="00BC7A97"/>
    <w:rsid w:val="00C54184"/>
    <w:rsid w:val="00D511AE"/>
    <w:rsid w:val="00D613AC"/>
    <w:rsid w:val="00D72002"/>
    <w:rsid w:val="00FC4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ru v:ext="edit" colors="#0cf,#ccecff,#e97777"/>
      <o:colormenu v:ext="edit" fillcolor="#ccecff" strokecolor="red" shadowcolor="none" extrusioncolor="#ccec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507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1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11A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5A47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A4798"/>
  </w:style>
  <w:style w:type="paragraph" w:styleId="Pidipagina">
    <w:name w:val="footer"/>
    <w:basedOn w:val="Normale"/>
    <w:link w:val="PidipaginaCarattere"/>
    <w:uiPriority w:val="99"/>
    <w:semiHidden/>
    <w:unhideWhenUsed/>
    <w:rsid w:val="005A47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A4798"/>
  </w:style>
  <w:style w:type="character" w:styleId="Collegamentoipertestuale">
    <w:name w:val="Hyperlink"/>
    <w:basedOn w:val="Carpredefinitoparagrafo"/>
    <w:uiPriority w:val="99"/>
    <w:unhideWhenUsed/>
    <w:rsid w:val="004D7B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liceodigiacomo.gov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Satellite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23B6E-2C57-48DE-BF6F-8B4A51371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11</cp:revision>
  <dcterms:created xsi:type="dcterms:W3CDTF">2021-09-01T06:51:00Z</dcterms:created>
  <dcterms:modified xsi:type="dcterms:W3CDTF">2021-09-07T16:18:00Z</dcterms:modified>
</cp:coreProperties>
</file>